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F440C3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M</w:t>
      </w:r>
      <w:r w:rsidR="00650198"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213D40" w:rsidRPr="00F440C3" w:rsidRDefault="00213D40" w:rsidP="00213D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w w:val="90"/>
          <w:sz w:val="24"/>
          <w:szCs w:val="24"/>
          <w:lang w:eastAsia="es-ES"/>
        </w:rPr>
      </w:pPr>
      <w:r w:rsidRPr="00F440C3">
        <w:rPr>
          <w:rFonts w:ascii="Times New Roman" w:eastAsia="Times New Roman" w:hAnsi="Times New Roman" w:cs="Times New Roman"/>
          <w:b/>
          <w:spacing w:val="-20"/>
          <w:w w:val="90"/>
          <w:sz w:val="24"/>
          <w:szCs w:val="24"/>
          <w:lang w:eastAsia="es-ES"/>
        </w:rPr>
        <w:t>“</w:t>
      </w:r>
      <w:r w:rsidRPr="00213D40">
        <w:rPr>
          <w:rFonts w:ascii="Times New Roman" w:eastAsia="Times New Roman" w:hAnsi="Times New Roman" w:cs="Times New Roman"/>
          <w:b/>
          <w:bCs/>
          <w:i/>
          <w:iCs/>
          <w:spacing w:val="-20"/>
          <w:w w:val="90"/>
          <w:sz w:val="24"/>
          <w:szCs w:val="24"/>
          <w:lang w:eastAsia="es-ES"/>
        </w:rPr>
        <w:t>Año de la Consolidación de la Seguridad Alimentaria</w:t>
      </w:r>
      <w:r w:rsidRPr="00F440C3">
        <w:rPr>
          <w:rFonts w:ascii="Times New Roman" w:eastAsia="Times New Roman" w:hAnsi="Times New Roman" w:cs="Times New Roman"/>
          <w:b/>
          <w:spacing w:val="-20"/>
          <w:w w:val="90"/>
          <w:sz w:val="24"/>
          <w:szCs w:val="24"/>
          <w:lang w:eastAsia="es-ES"/>
        </w:rPr>
        <w:t>”</w:t>
      </w:r>
    </w:p>
    <w:p w:rsidR="00AC6D23" w:rsidRPr="00F440C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s-ES" w:eastAsia="es-ES"/>
        </w:rPr>
      </w:pPr>
    </w:p>
    <w:p w:rsidR="00650198" w:rsidRPr="00F440C3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es-ES"/>
        </w:rPr>
      </w:pPr>
    </w:p>
    <w:p w:rsidR="00D366AE" w:rsidRPr="00D366AE" w:rsidRDefault="00D366AE" w:rsidP="00D366AE">
      <w:pPr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 w:rsidRPr="00D366AE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“RECONSTRUCCIÓN DE DOS CARRETERAS EN LA </w:t>
      </w:r>
    </w:p>
    <w:p w:rsidR="00D366AE" w:rsidRPr="00D366AE" w:rsidRDefault="00D366AE" w:rsidP="00D366AE">
      <w:pPr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 w:rsidRPr="00D366AE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PROVINCIA MONTE PLATA”</w:t>
      </w:r>
    </w:p>
    <w:p w:rsidR="00D366AE" w:rsidRPr="00D366AE" w:rsidRDefault="00D366AE" w:rsidP="00D366AE">
      <w:pPr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</w:p>
    <w:p w:rsidR="00455942" w:rsidRPr="00F440C3" w:rsidRDefault="00455942" w:rsidP="005D0D35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es-DO"/>
        </w:rPr>
      </w:pPr>
      <w:bookmarkStart w:id="0" w:name="_GoBack"/>
      <w:bookmarkEnd w:id="0"/>
    </w:p>
    <w:p w:rsidR="00010189" w:rsidRPr="00F440C3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0C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23BC6" w:rsidRPr="00F440C3">
        <w:rPr>
          <w:rFonts w:ascii="Times New Roman" w:hAnsi="Times New Roman" w:cs="Times New Roman"/>
          <w:b/>
          <w:sz w:val="24"/>
          <w:szCs w:val="24"/>
        </w:rPr>
        <w:t>MOPC-CCC-</w:t>
      </w:r>
      <w:r w:rsidR="00F62DF3" w:rsidRPr="00F440C3">
        <w:rPr>
          <w:rFonts w:ascii="Times New Roman" w:hAnsi="Times New Roman" w:cs="Times New Roman"/>
          <w:b/>
          <w:sz w:val="24"/>
          <w:szCs w:val="24"/>
        </w:rPr>
        <w:t>LPN</w:t>
      </w:r>
      <w:r w:rsidR="00E23BC6" w:rsidRPr="00F440C3">
        <w:rPr>
          <w:rFonts w:ascii="Times New Roman" w:hAnsi="Times New Roman" w:cs="Times New Roman"/>
          <w:b/>
          <w:sz w:val="24"/>
          <w:szCs w:val="24"/>
        </w:rPr>
        <w:t>-</w:t>
      </w:r>
      <w:r w:rsidR="00213D40" w:rsidRPr="00F440C3">
        <w:rPr>
          <w:rFonts w:ascii="Times New Roman" w:hAnsi="Times New Roman" w:cs="Times New Roman"/>
          <w:b/>
          <w:sz w:val="24"/>
          <w:szCs w:val="24"/>
        </w:rPr>
        <w:t>2020</w:t>
      </w:r>
      <w:r w:rsidR="005B32D2" w:rsidRPr="00F440C3">
        <w:rPr>
          <w:rFonts w:ascii="Times New Roman" w:hAnsi="Times New Roman" w:cs="Times New Roman"/>
          <w:b/>
          <w:sz w:val="24"/>
          <w:szCs w:val="24"/>
        </w:rPr>
        <w:t>-00</w:t>
      </w:r>
      <w:r w:rsidR="00F42749">
        <w:rPr>
          <w:rFonts w:ascii="Times New Roman" w:hAnsi="Times New Roman" w:cs="Times New Roman"/>
          <w:b/>
          <w:sz w:val="24"/>
          <w:szCs w:val="24"/>
        </w:rPr>
        <w:t>0</w:t>
      </w:r>
      <w:r w:rsidR="00D366AE">
        <w:rPr>
          <w:rFonts w:ascii="Times New Roman" w:hAnsi="Times New Roman" w:cs="Times New Roman"/>
          <w:b/>
          <w:sz w:val="24"/>
          <w:szCs w:val="24"/>
        </w:rPr>
        <w:t>5</w:t>
      </w:r>
    </w:p>
    <w:p w:rsidR="009C7314" w:rsidRPr="00F440C3" w:rsidRDefault="009C7314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D3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LPN-20</w:t>
            </w:r>
            <w:r w:rsidR="00213D40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20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-00</w:t>
            </w:r>
            <w:r w:rsidR="00213D40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0</w:t>
            </w:r>
            <w:r w:rsidR="00D366AE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5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4257827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0F52C1"/>
    <w:rsid w:val="00116468"/>
    <w:rsid w:val="0013104D"/>
    <w:rsid w:val="001D1A2E"/>
    <w:rsid w:val="00213D40"/>
    <w:rsid w:val="00221DE4"/>
    <w:rsid w:val="0025676B"/>
    <w:rsid w:val="002711AC"/>
    <w:rsid w:val="0027244C"/>
    <w:rsid w:val="00293D6C"/>
    <w:rsid w:val="002B223C"/>
    <w:rsid w:val="002D5C65"/>
    <w:rsid w:val="00305D22"/>
    <w:rsid w:val="003218BB"/>
    <w:rsid w:val="0032591E"/>
    <w:rsid w:val="00340BC6"/>
    <w:rsid w:val="00355045"/>
    <w:rsid w:val="003915CC"/>
    <w:rsid w:val="003D5C3B"/>
    <w:rsid w:val="003D7E79"/>
    <w:rsid w:val="00411B23"/>
    <w:rsid w:val="004328A1"/>
    <w:rsid w:val="00445620"/>
    <w:rsid w:val="00455942"/>
    <w:rsid w:val="004633D4"/>
    <w:rsid w:val="00484262"/>
    <w:rsid w:val="004C5891"/>
    <w:rsid w:val="004D19EA"/>
    <w:rsid w:val="004D56C2"/>
    <w:rsid w:val="004F6627"/>
    <w:rsid w:val="00537049"/>
    <w:rsid w:val="00543D1B"/>
    <w:rsid w:val="005B32D2"/>
    <w:rsid w:val="005D0D35"/>
    <w:rsid w:val="00650198"/>
    <w:rsid w:val="00662D4D"/>
    <w:rsid w:val="006C326D"/>
    <w:rsid w:val="00701725"/>
    <w:rsid w:val="00705BF4"/>
    <w:rsid w:val="00737E58"/>
    <w:rsid w:val="00761F56"/>
    <w:rsid w:val="00764F61"/>
    <w:rsid w:val="008106AF"/>
    <w:rsid w:val="008851D3"/>
    <w:rsid w:val="008B0231"/>
    <w:rsid w:val="00950EED"/>
    <w:rsid w:val="00964C41"/>
    <w:rsid w:val="0096673C"/>
    <w:rsid w:val="00971D53"/>
    <w:rsid w:val="00975E79"/>
    <w:rsid w:val="009C7314"/>
    <w:rsid w:val="009D7815"/>
    <w:rsid w:val="00A535C9"/>
    <w:rsid w:val="00A55C48"/>
    <w:rsid w:val="00AA1253"/>
    <w:rsid w:val="00AB3C97"/>
    <w:rsid w:val="00AC1632"/>
    <w:rsid w:val="00AC6D23"/>
    <w:rsid w:val="00AC776C"/>
    <w:rsid w:val="00B212CE"/>
    <w:rsid w:val="00B26BA6"/>
    <w:rsid w:val="00C0548B"/>
    <w:rsid w:val="00C530A6"/>
    <w:rsid w:val="00D027F2"/>
    <w:rsid w:val="00D366AE"/>
    <w:rsid w:val="00D97919"/>
    <w:rsid w:val="00DA115F"/>
    <w:rsid w:val="00DF77DA"/>
    <w:rsid w:val="00E23BC6"/>
    <w:rsid w:val="00EC777A"/>
    <w:rsid w:val="00EF28D2"/>
    <w:rsid w:val="00F10CEA"/>
    <w:rsid w:val="00F25D14"/>
    <w:rsid w:val="00F42749"/>
    <w:rsid w:val="00F440C3"/>
    <w:rsid w:val="00F535FD"/>
    <w:rsid w:val="00F62DF3"/>
    <w:rsid w:val="00F66041"/>
    <w:rsid w:val="00F6651F"/>
    <w:rsid w:val="00F7510D"/>
    <w:rsid w:val="00F8679D"/>
    <w:rsid w:val="00F9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;"/>
  <w14:docId w14:val="69527883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Erys Sandra Terrero Santana</cp:lastModifiedBy>
  <cp:revision>2</cp:revision>
  <dcterms:created xsi:type="dcterms:W3CDTF">2020-02-07T14:58:00Z</dcterms:created>
  <dcterms:modified xsi:type="dcterms:W3CDTF">2020-02-07T14:58:00Z</dcterms:modified>
</cp:coreProperties>
</file>