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1162CA">
              <w:rPr>
                <w:rFonts w:ascii="Arial Narrow" w:hAnsi="Arial Narrow"/>
                <w:b/>
                <w:lang w:val="es-ES_tradnl"/>
              </w:rPr>
              <w:t>LPN-002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8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D17EBA">
      <w:pPr>
        <w:rPr>
          <w:lang w:val="es-ES"/>
        </w:rPr>
      </w:pPr>
    </w:p>
    <w:sectPr w:rsidR="00C60039" w:rsidRPr="008A69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BA" w:rsidRDefault="00D17EBA" w:rsidP="003626C8">
      <w:r>
        <w:separator/>
      </w:r>
    </w:p>
  </w:endnote>
  <w:endnote w:type="continuationSeparator" w:id="0">
    <w:p w:rsidR="00D17EBA" w:rsidRDefault="00D17EBA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BA" w:rsidRDefault="00D17EBA" w:rsidP="003626C8">
      <w:r>
        <w:separator/>
      </w:r>
    </w:p>
  </w:footnote>
  <w:footnote w:type="continuationSeparator" w:id="0">
    <w:p w:rsidR="00D17EBA" w:rsidRDefault="00D17EBA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-371475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</w:t>
    </w:r>
    <w:r w:rsidR="005C3AAB">
      <w:rPr>
        <w:rFonts w:ascii="Arial Narrow" w:hAnsi="Arial Narrow"/>
        <w:noProof/>
        <w:szCs w:val="22"/>
        <w:lang w:val="es-ES"/>
      </w:rPr>
      <w:t xml:space="preserve">                       </w:t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5C3AAB">
      <w:rPr>
        <w:rFonts w:ascii="Arial Narrow" w:hAnsi="Arial Narrow" w:cs="Arial Narrow"/>
        <w:b/>
        <w:bCs/>
        <w:sz w:val="20"/>
        <w:szCs w:val="20"/>
      </w:rPr>
      <w:t>ADQUISICION DE CEMENTOS PORTLAND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5C3AA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MOPC-CCC-LPN-002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EE"/>
    <w:rsid w:val="00115DEE"/>
    <w:rsid w:val="001162CA"/>
    <w:rsid w:val="00316BA9"/>
    <w:rsid w:val="003626C8"/>
    <w:rsid w:val="00397CF4"/>
    <w:rsid w:val="003E4975"/>
    <w:rsid w:val="003E766A"/>
    <w:rsid w:val="005C3AAB"/>
    <w:rsid w:val="007074FC"/>
    <w:rsid w:val="00786B8A"/>
    <w:rsid w:val="008A69EE"/>
    <w:rsid w:val="00A52680"/>
    <w:rsid w:val="00D0232D"/>
    <w:rsid w:val="00D17EBA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orres@mopc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karla Patricia Jose gonzalez</cp:lastModifiedBy>
  <cp:revision>3</cp:revision>
  <dcterms:created xsi:type="dcterms:W3CDTF">2015-03-10T14:36:00Z</dcterms:created>
  <dcterms:modified xsi:type="dcterms:W3CDTF">2015-03-10T14:50:00Z</dcterms:modified>
</cp:coreProperties>
</file>